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D5EAD" w:rsidRPr="00ED5EAD" w:rsidTr="00ED5EAD">
        <w:tc>
          <w:tcPr>
            <w:tcW w:w="1985" w:type="dxa"/>
            <w:shd w:val="clear" w:color="auto" w:fill="auto"/>
          </w:tcPr>
          <w:p w:rsidR="00ED5EAD" w:rsidRPr="00ED5EAD" w:rsidRDefault="009F7FA8" w:rsidP="00ED5EAD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35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7CECD1" wp14:editId="2795FE18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ED5EAD" w:rsidRPr="00ED5EAD" w:rsidRDefault="009F7FA8" w:rsidP="00ED5E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ED5EAD" w:rsidRPr="00ED5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ED5EAD" w:rsidRPr="00ED5EAD" w:rsidRDefault="00ED5EAD" w:rsidP="00ED5E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ED5EAD" w:rsidRPr="00ED5EAD" w:rsidRDefault="00ED5EAD" w:rsidP="00ED5EAD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ED5EAD" w:rsidRPr="00ED5EAD" w:rsidRDefault="00ED5EAD" w:rsidP="00ED5EAD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5EAD" w:rsidRPr="00ED5EAD" w:rsidRDefault="00ED5EAD" w:rsidP="00ED5EA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5EAD" w:rsidRPr="00ED5EAD" w:rsidRDefault="00ED5EAD" w:rsidP="00ED5EAD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D5EAD" w:rsidRPr="00ED5EAD" w:rsidTr="00ED5EAD">
        <w:tc>
          <w:tcPr>
            <w:tcW w:w="9853" w:type="dxa"/>
            <w:shd w:val="clear" w:color="auto" w:fill="auto"/>
          </w:tcPr>
          <w:p w:rsidR="00ED5EAD" w:rsidRPr="00ED5EAD" w:rsidRDefault="00ED5EAD" w:rsidP="00ED5EAD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УТВЕРЖДАЮ </w:t>
            </w:r>
          </w:p>
          <w:p w:rsidR="00ED5EAD" w:rsidRPr="00ED5EAD" w:rsidRDefault="00ED5EAD" w:rsidP="00ED5EA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Проректор по учебной работе </w:t>
            </w:r>
          </w:p>
          <w:p w:rsidR="00ED5EAD" w:rsidRPr="00ED5EAD" w:rsidRDefault="00ED5EAD" w:rsidP="00ED5EAD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="00F40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40856" w:rsidRPr="00F40856">
              <w:rPr>
                <w:noProof/>
                <w:u w:val="single"/>
                <w:lang w:eastAsia="ru-RU"/>
              </w:rPr>
              <w:drawing>
                <wp:inline distT="0" distB="0" distL="0" distR="0" wp14:anchorId="6A64F63E" wp14:editId="3E479D0A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ED5EAD" w:rsidRPr="00ED5EAD" w:rsidRDefault="00ED5EAD" w:rsidP="00ED5EAD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9F7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9F7FA8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28 мая </w:t>
            </w:r>
            <w:r w:rsidR="009F7FA8"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F7FA8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9F7FA8"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ED5EAD" w:rsidRPr="00ED5EAD" w:rsidRDefault="00ED5EAD" w:rsidP="00ED5EAD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D5EAD" w:rsidRDefault="00ED5EAD" w:rsidP="00ED5EAD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F7FA8" w:rsidRPr="00ED5EAD" w:rsidRDefault="009F7FA8" w:rsidP="00ED5EAD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D5EAD" w:rsidRPr="00ED5EAD" w:rsidTr="00ED5EAD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EAD" w:rsidRPr="00ED5EAD" w:rsidRDefault="00ED5EAD" w:rsidP="00ED5E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  <w:p w:rsidR="00ED5EAD" w:rsidRPr="00ED5EAD" w:rsidRDefault="00ED5EAD" w:rsidP="00ED5E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ОГСЭ 02. </w:t>
            </w:r>
            <w:r w:rsidR="009F7FA8" w:rsidRPr="00ED5E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ИСТОРИЯ</w:t>
            </w:r>
          </w:p>
        </w:tc>
      </w:tr>
    </w:tbl>
    <w:p w:rsidR="00ED5EAD" w:rsidRPr="00ED5EAD" w:rsidRDefault="00ED5EAD" w:rsidP="00ED5EA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5E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ED5EAD" w:rsidRPr="00ED5EAD" w:rsidRDefault="00ED5EAD" w:rsidP="00ED5E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E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</w:p>
    <w:p w:rsidR="00ED5EAD" w:rsidRPr="00ED5EAD" w:rsidRDefault="00ED5EAD" w:rsidP="00ED5E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ind w:firstLine="658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40.02.02</w:t>
      </w:r>
      <w:r w:rsidRPr="00ED5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Правоохранительная деятельность</w:t>
      </w:r>
    </w:p>
    <w:p w:rsidR="00ED5EAD" w:rsidRPr="00ED5EAD" w:rsidRDefault="00ED5EAD" w:rsidP="00ED5EAD">
      <w:pPr>
        <w:jc w:val="center"/>
        <w:rPr>
          <w:rFonts w:ascii="Calibri" w:eastAsia="Times New Roman" w:hAnsi="Calibri" w:cs="Times New Roman"/>
          <w:b/>
          <w:szCs w:val="24"/>
          <w:lang w:eastAsia="ru-RU"/>
        </w:rPr>
      </w:pPr>
      <w:r w:rsidRPr="00ED5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Квалификация выпускника: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юрист</w:t>
      </w:r>
    </w:p>
    <w:p w:rsidR="00ED5EAD" w:rsidRPr="00ED5EAD" w:rsidRDefault="00ED5EAD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Default="00ED5EAD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856" w:rsidRDefault="00F40856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856" w:rsidRDefault="00F40856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FA8" w:rsidRDefault="009F7FA8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FA8" w:rsidRPr="00ED5EAD" w:rsidRDefault="009F7FA8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F9D" w:rsidRDefault="00F40856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</w:p>
    <w:p w:rsidR="00ED5EAD" w:rsidRPr="00ED5EAD" w:rsidRDefault="009F7FA8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D5EAD" w:rsidRPr="00ED5EAD" w:rsidSect="00432205">
          <w:footerReference w:type="default" r:id="rId10"/>
          <w:footerReference w:type="first" r:id="rId11"/>
          <w:type w:val="continuous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D5EAD" w:rsidRPr="00ED5EAD" w:rsidTr="00ED5EAD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5EAD" w:rsidRPr="00EE6BAB" w:rsidTr="00ED5EA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E6BAB" w:rsidRDefault="00EE6BAB" w:rsidP="00017E7A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6B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Ра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бочая программа учебной дисциплины 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«История»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017E7A" w:rsidRPr="00EE6BA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40.02.02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17E7A" w:rsidRPr="00EE6BA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Правоохранительная деятельность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="00017E7A" w:rsidRPr="00EE6B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утвержденного приказом Министерства образования и науки РФ от 12 мая 2014 г. N 509.</w:t>
                  </w:r>
                </w:p>
              </w:tc>
            </w:tr>
          </w:tbl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trHeight w:val="425"/>
        </w:trPr>
        <w:tc>
          <w:tcPr>
            <w:tcW w:w="9781" w:type="dxa"/>
            <w:gridSpan w:val="6"/>
          </w:tcPr>
          <w:p w:rsidR="00ED5EAD" w:rsidRPr="00ED5EAD" w:rsidRDefault="00ED5EAD" w:rsidP="00ED5EAD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ED5EAD" w:rsidRPr="00ED5EAD" w:rsidTr="00ED5EAD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:rsidR="00ED5EAD" w:rsidRPr="00ED5EAD" w:rsidRDefault="00ED5EAD" w:rsidP="00ED5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</w:t>
            </w:r>
            <w:r w:rsidR="00934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доцент,</w:t>
            </w: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доцент кафедры философии и истории</w:t>
            </w:r>
          </w:p>
          <w:p w:rsidR="00ED5EAD" w:rsidRPr="00ED5EAD" w:rsidRDefault="00ED5EAD" w:rsidP="00934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ED5EAD" w:rsidRPr="00ED5EAD" w:rsidRDefault="00ED5EAD" w:rsidP="00ED5E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:rsidR="00ED5EAD" w:rsidRPr="00ED5EAD" w:rsidRDefault="00ED5EAD" w:rsidP="00ED5E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D5EAD" w:rsidRPr="00ED5EAD" w:rsidTr="00ED5EAD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D5EAD" w:rsidRPr="00ED5EAD" w:rsidRDefault="00ED5EAD" w:rsidP="00ED5EAD">
            <w:pPr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gridAfter w:val="1"/>
          <w:wAfter w:w="1129" w:type="dxa"/>
          <w:trHeight w:val="1951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ED5EAD" w:rsidRPr="00ED5EAD" w:rsidTr="00ED5EAD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ED5EAD" w:rsidRPr="00ED5EAD" w:rsidTr="00ED5EAD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</w:t>
                  </w:r>
                </w:p>
              </w:tc>
            </w:tr>
            <w:tr w:rsidR="00ED5EAD" w:rsidRPr="00ED5EAD" w:rsidTr="00ED5EAD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D5EAD" w:rsidRPr="00ED5EAD" w:rsidRDefault="00ED5EAD" w:rsidP="00ED5E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3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5EAD" w:rsidRPr="00ED5EAD" w:rsidRDefault="00ED5EAD" w:rsidP="009F7FA8">
      <w:pPr>
        <w:tabs>
          <w:tab w:val="left" w:pos="709"/>
        </w:tabs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Pr="00ED5E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«История»</w:t>
      </w:r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="009F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F7FA8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9F7FA8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9F7FA8"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9F7FA8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="009F7FA8"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ED5EAD" w:rsidRPr="00ED5EAD" w:rsidRDefault="00ED5EAD" w:rsidP="00ED5EAD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ED5EAD" w:rsidRPr="00ED5EAD" w:rsidSect="00432205">
          <w:footerReference w:type="default" r:id="rId12"/>
          <w:footerReference w:type="first" r:id="rId13"/>
          <w:type w:val="continuous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</w:t>
      </w:r>
      <w:r w:rsidR="00F40856">
        <w:rPr>
          <w:noProof/>
          <w:lang w:eastAsia="ru-RU"/>
        </w:rPr>
        <w:drawing>
          <wp:inline distT="0" distB="0" distL="0" distR="0" wp14:anchorId="066C9F52" wp14:editId="1028C0BF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О. А. Гербер                                       </w:t>
      </w:r>
    </w:p>
    <w:p w:rsidR="00934F9D" w:rsidRDefault="00934F9D" w:rsidP="00ED5EA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34F9D" w:rsidRDefault="00934F9D" w:rsidP="00ED5EA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34F9D" w:rsidRDefault="00934F9D" w:rsidP="00ED5EA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34F9D" w:rsidRDefault="00934F9D" w:rsidP="00ED5EA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34F9D" w:rsidRDefault="00934F9D" w:rsidP="00ED5EA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34F9D" w:rsidRDefault="00934F9D" w:rsidP="00ED5EA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D5EAD" w:rsidRPr="00ED5EAD" w:rsidTr="00ED5EAD">
        <w:tc>
          <w:tcPr>
            <w:tcW w:w="7502" w:type="dxa"/>
          </w:tcPr>
          <w:p w:rsidR="00ED5EAD" w:rsidRPr="00ED5EAD" w:rsidRDefault="00ED5EAD" w:rsidP="00ED5EAD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ED5EAD" w:rsidRPr="00ED5EAD" w:rsidRDefault="00ED5EAD" w:rsidP="00ED5EA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D5EAD" w:rsidRPr="00ED5EAD" w:rsidTr="00ED5EAD">
        <w:tc>
          <w:tcPr>
            <w:tcW w:w="7502" w:type="dxa"/>
          </w:tcPr>
          <w:p w:rsidR="00ED5EAD" w:rsidRPr="00ED5EAD" w:rsidRDefault="00ED5EAD" w:rsidP="00ED5EAD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ED5EAD" w:rsidRPr="00ED5EAD" w:rsidRDefault="00ED5EAD" w:rsidP="00ED5EA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D5EAD" w:rsidRPr="00ED5EAD" w:rsidTr="00ED5EAD">
        <w:trPr>
          <w:trHeight w:val="670"/>
        </w:trPr>
        <w:tc>
          <w:tcPr>
            <w:tcW w:w="7502" w:type="dxa"/>
          </w:tcPr>
          <w:p w:rsidR="00ED5EAD" w:rsidRPr="00ED5EAD" w:rsidRDefault="00ED5EAD" w:rsidP="00ED5EAD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ED5EAD" w:rsidRPr="00ED5EAD" w:rsidRDefault="007F6D08" w:rsidP="00ED5EA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ED5EAD" w:rsidRPr="00ED5EAD" w:rsidTr="00ED5EAD">
        <w:tc>
          <w:tcPr>
            <w:tcW w:w="7502" w:type="dxa"/>
          </w:tcPr>
          <w:p w:rsidR="00ED5EAD" w:rsidRPr="00ED5EAD" w:rsidRDefault="00ED5EAD" w:rsidP="00ED5EAD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ED5EAD" w:rsidRPr="00ED5EAD" w:rsidRDefault="00053B1B" w:rsidP="00ED5EA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</w:tbl>
    <w:p w:rsidR="00ED5EAD" w:rsidRPr="00ED5EAD" w:rsidRDefault="00ED5EAD" w:rsidP="00ED5EAD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ED5EAD" w:rsidRPr="00ED5EAD" w:rsidSect="00432205">
          <w:type w:val="continuous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D5EAD" w:rsidRPr="00ED5EAD" w:rsidRDefault="00ED5EAD" w:rsidP="00ED5EAD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ED5EAD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ED5EA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УЧЕБНОЙ ДИСЦИПЛИНЫ </w:t>
      </w:r>
    </w:p>
    <w:p w:rsidR="00017E7A" w:rsidRPr="00EE6BAB" w:rsidRDefault="00017E7A" w:rsidP="00017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A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1.1. </w:t>
      </w:r>
      <w:r w:rsidR="00ED5EAD" w:rsidRPr="00EE6BA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EE6BAB">
        <w:rPr>
          <w:rFonts w:ascii="Times New Roman" w:eastAsia="Calibri" w:hAnsi="Times New Roman" w:cs="Times New Roman"/>
          <w:sz w:val="28"/>
          <w:szCs w:val="28"/>
          <w:lang w:eastAsia="ru-RU"/>
        </w:rPr>
        <w:t>учебная дисциплина «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ОГСЭ.02 История</w:t>
      </w:r>
      <w:r w:rsidRPr="00EE6B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Pr="00EE6B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обязательной частью общего гуманитарного и социально-экономического учебного цикла ПОП-П в соответствии с ФГОС СПО по специальности 40.02.02 Правоохранительная деятельность.</w:t>
      </w:r>
    </w:p>
    <w:p w:rsidR="00017E7A" w:rsidRPr="00EE6BAB" w:rsidRDefault="00017E7A" w:rsidP="00017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1-10</w:t>
      </w:r>
    </w:p>
    <w:p w:rsidR="00017E7A" w:rsidRPr="00EE6BAB" w:rsidRDefault="00017E7A" w:rsidP="00017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7E7A" w:rsidRPr="00EE6BAB" w:rsidRDefault="00017E7A" w:rsidP="00017E7A">
      <w:pPr>
        <w:spacing w:after="0" w:line="259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E6BAB">
        <w:rPr>
          <w:rFonts w:ascii="Times New Roman" w:eastAsia="Calibri" w:hAnsi="Times New Roman" w:cs="Times New Roman"/>
          <w:b/>
          <w:sz w:val="28"/>
          <w:szCs w:val="28"/>
        </w:rPr>
        <w:t>1.2. Цель и планируемые результаты освоения дисциплины:</w:t>
      </w:r>
    </w:p>
    <w:p w:rsidR="00017E7A" w:rsidRPr="00EE6BAB" w:rsidRDefault="00017E7A" w:rsidP="00017E7A">
      <w:pPr>
        <w:suppressAutoHyphens/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BAB">
        <w:rPr>
          <w:rFonts w:ascii="Times New Roman" w:eastAsia="Calibri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EE6BAB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EE6BAB">
        <w:rPr>
          <w:rFonts w:ascii="Times New Roman" w:eastAsia="Calibri" w:hAnsi="Times New Roman" w:cs="Times New Roman"/>
          <w:sz w:val="28"/>
          <w:szCs w:val="28"/>
        </w:rPr>
        <w:t xml:space="preserve"> осваиваются умения </w:t>
      </w:r>
      <w:r w:rsidRPr="00EE6BAB">
        <w:rPr>
          <w:rFonts w:ascii="Times New Roman" w:eastAsia="Calibri" w:hAnsi="Times New Roman" w:cs="Times New Roman"/>
          <w:sz w:val="28"/>
          <w:szCs w:val="28"/>
        </w:rPr>
        <w:br/>
        <w:t>и знания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4819"/>
      </w:tblGrid>
      <w:tr w:rsidR="00017E7A" w:rsidRPr="00017E7A" w:rsidTr="006E0812">
        <w:trPr>
          <w:trHeight w:val="649"/>
        </w:trPr>
        <w:tc>
          <w:tcPr>
            <w:tcW w:w="1271" w:type="dxa"/>
            <w:vMerge w:val="restart"/>
            <w:hideMark/>
          </w:tcPr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017E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8930" w:type="dxa"/>
            <w:gridSpan w:val="2"/>
          </w:tcPr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Дисциплинарные результаты</w:t>
            </w:r>
          </w:p>
        </w:tc>
      </w:tr>
      <w:tr w:rsidR="00017E7A" w:rsidRPr="00017E7A" w:rsidTr="006E0812">
        <w:trPr>
          <w:trHeight w:val="249"/>
        </w:trPr>
        <w:tc>
          <w:tcPr>
            <w:tcW w:w="1271" w:type="dxa"/>
            <w:vMerge/>
          </w:tcPr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819" w:type="dxa"/>
          </w:tcPr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017E7A" w:rsidRPr="00017E7A" w:rsidTr="006E0812">
        <w:trPr>
          <w:trHeight w:val="562"/>
        </w:trPr>
        <w:tc>
          <w:tcPr>
            <w:tcW w:w="1271" w:type="dxa"/>
          </w:tcPr>
          <w:p w:rsidR="00017E7A" w:rsidRPr="00017E7A" w:rsidRDefault="00017E7A" w:rsidP="00017E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proofErr w:type="gramStart"/>
            <w:r w:rsidRPr="00017E7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ОК</w:t>
            </w:r>
            <w:proofErr w:type="gramEnd"/>
            <w:r w:rsidRPr="00017E7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1-10</w:t>
            </w:r>
          </w:p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017E7A" w:rsidRPr="00017E7A" w:rsidRDefault="00017E7A" w:rsidP="00017E7A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историческом прошлом России</w:t>
            </w:r>
          </w:p>
        </w:tc>
        <w:tc>
          <w:tcPr>
            <w:tcW w:w="4819" w:type="dxa"/>
          </w:tcPr>
          <w:p w:rsidR="00017E7A" w:rsidRPr="00017E7A" w:rsidRDefault="00017E7A" w:rsidP="00017E7A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исторического процесса, основные этапы, события отечественной истории</w:t>
            </w:r>
          </w:p>
        </w:tc>
      </w:tr>
    </w:tbl>
    <w:p w:rsidR="00017E7A" w:rsidRDefault="00017E7A" w:rsidP="00017E7A">
      <w:pPr>
        <w:spacing w:before="120"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ED5EAD" w:rsidRDefault="00ED5EAD" w:rsidP="00ED5EA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89"/>
        <w:gridCol w:w="2932"/>
      </w:tblGrid>
      <w:tr w:rsidR="00432205" w:rsidRPr="00432205" w:rsidTr="0043220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432205" w:rsidRPr="00432205" w:rsidTr="0043220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432205" w:rsidRPr="00432205" w:rsidTr="0043220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32205" w:rsidRPr="00432205" w:rsidTr="0043220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sz w:val="24"/>
                <w:szCs w:val="24"/>
              </w:rPr>
              <w:t>в т. ч.:</w:t>
            </w:r>
          </w:p>
        </w:tc>
      </w:tr>
      <w:tr w:rsidR="00432205" w:rsidRPr="00432205" w:rsidTr="0043220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432205" w:rsidRPr="00432205" w:rsidTr="0043220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432205" w:rsidRPr="00432205" w:rsidTr="00432205">
        <w:trPr>
          <w:trHeight w:val="26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32205" w:rsidRPr="00432205" w:rsidTr="00432205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432205" w:rsidRDefault="00432205" w:rsidP="00ED5EA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32205" w:rsidRDefault="00432205" w:rsidP="00ED5EA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432205" w:rsidSect="00432205">
          <w:type w:val="continuous"/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2.2. Тематический план и содержание учебной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ED5EAD" w:rsidRPr="00ED5EAD" w:rsidTr="00ED5EAD">
        <w:tc>
          <w:tcPr>
            <w:tcW w:w="2842" w:type="dxa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C21D29" w:rsidRPr="00ED5EAD" w:rsidTr="00ED5EAD">
        <w:tc>
          <w:tcPr>
            <w:tcW w:w="11448" w:type="dxa"/>
            <w:gridSpan w:val="2"/>
          </w:tcPr>
          <w:p w:rsidR="00C21D29" w:rsidRPr="00ED5EAD" w:rsidRDefault="00C21D29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C21D29" w:rsidRPr="00ED5EAD" w:rsidRDefault="00C21D29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:rsidR="00C21D29" w:rsidRPr="00017E7A" w:rsidRDefault="00C21D29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1-10 </w:t>
            </w:r>
          </w:p>
        </w:tc>
      </w:tr>
      <w:tr w:rsidR="00F655A5" w:rsidRPr="00ED5EAD" w:rsidTr="00CB476F">
        <w:tc>
          <w:tcPr>
            <w:tcW w:w="2842" w:type="dxa"/>
            <w:vMerge w:val="restart"/>
          </w:tcPr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1.1</w:t>
            </w: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:rsidR="00F655A5" w:rsidRPr="00CB476F" w:rsidRDefault="00CB476F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:rsidR="00F655A5" w:rsidRPr="00ED5EAD" w:rsidRDefault="00F655A5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5A5" w:rsidRPr="00ED5EAD" w:rsidTr="00CB476F">
        <w:tc>
          <w:tcPr>
            <w:tcW w:w="2842" w:type="dxa"/>
            <w:vMerge/>
          </w:tcPr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F655A5" w:rsidRPr="00ED5EAD" w:rsidRDefault="00F655A5" w:rsidP="008E0175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Внутренняя политика государственной власти в СССР к началу 1980-х гг. Особенности идеологии, национальной и социально-экономической политики.</w:t>
            </w:r>
          </w:p>
          <w:p w:rsidR="00F655A5" w:rsidRPr="00ED5EAD" w:rsidRDefault="00F655A5" w:rsidP="008E0175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Культурное развитие народов Советского Союза и русская культура.</w:t>
            </w:r>
          </w:p>
          <w:p w:rsidR="00F655A5" w:rsidRPr="00ED5EAD" w:rsidRDefault="00F655A5" w:rsidP="008E0175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Внешняя политика СССР. Отношения с сопредельными государствами, Евросоюзом, США, странами «третьего мира».</w:t>
            </w:r>
          </w:p>
        </w:tc>
        <w:tc>
          <w:tcPr>
            <w:tcW w:w="1418" w:type="dxa"/>
            <w:vMerge/>
            <w:vAlign w:val="center"/>
          </w:tcPr>
          <w:p w:rsidR="00F655A5" w:rsidRPr="00ED5EAD" w:rsidRDefault="00F655A5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F655A5" w:rsidRPr="00ED5EAD" w:rsidRDefault="00F655A5" w:rsidP="00ED5EAD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21D29" w:rsidRPr="00ED5EAD" w:rsidTr="00CB476F">
        <w:trPr>
          <w:trHeight w:val="838"/>
        </w:trPr>
        <w:tc>
          <w:tcPr>
            <w:tcW w:w="2842" w:type="dxa"/>
            <w:vMerge/>
          </w:tcPr>
          <w:p w:rsidR="00C21D29" w:rsidRPr="00ED5EAD" w:rsidRDefault="00C21D29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C21D29" w:rsidRPr="00ED5EAD" w:rsidRDefault="00D72C10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Практическое</w:t>
            </w:r>
            <w:r w:rsidR="00C21D29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</w:p>
          <w:p w:rsidR="00C21D29" w:rsidRPr="00C21D29" w:rsidRDefault="00C21D29" w:rsidP="008E017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21D2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Внутренняя и внешняя политика  СССР к началу 1980-х гг.</w:t>
            </w:r>
          </w:p>
          <w:p w:rsidR="00C21D29" w:rsidRPr="00ED5EAD" w:rsidRDefault="00C21D29" w:rsidP="008E0175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21D29" w:rsidRPr="00ED5EAD" w:rsidRDefault="00F655A5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C21D29" w:rsidRPr="00ED5EAD" w:rsidRDefault="00C21D29" w:rsidP="00ED5EAD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21D29" w:rsidRPr="00ED5EAD" w:rsidTr="00CB476F">
        <w:trPr>
          <w:trHeight w:val="325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C21D29" w:rsidRPr="00ED5EAD" w:rsidRDefault="00C21D29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C21D29" w:rsidRPr="00ED5EAD" w:rsidRDefault="00C21D29" w:rsidP="00C21D2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C21D29" w:rsidRDefault="00CB476F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 w:val="restart"/>
          </w:tcPr>
          <w:p w:rsidR="00C21D29" w:rsidRPr="00ED5EAD" w:rsidRDefault="00C21D29" w:rsidP="00017E7A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1-10</w:t>
            </w:r>
          </w:p>
          <w:p w:rsidR="00C21D29" w:rsidRPr="00ED5EAD" w:rsidRDefault="00C21D29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21D29" w:rsidRPr="00ED5EAD" w:rsidTr="00CB476F">
        <w:tc>
          <w:tcPr>
            <w:tcW w:w="2842" w:type="dxa"/>
            <w:vMerge w:val="restart"/>
          </w:tcPr>
          <w:p w:rsidR="00C21D29" w:rsidRPr="00ED5EAD" w:rsidRDefault="00C21D29" w:rsidP="00ED5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E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1.2</w:t>
            </w:r>
            <w:r w:rsidRPr="00ED5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1D29" w:rsidRPr="00ED5EAD" w:rsidRDefault="00C21D29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8606" w:type="dxa"/>
          </w:tcPr>
          <w:p w:rsidR="00C21D29" w:rsidRPr="00ED5EAD" w:rsidRDefault="00C21D29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1.Политические события в Восточной Европе во второй половине 80-х гг.</w:t>
            </w:r>
          </w:p>
          <w:p w:rsidR="00C21D29" w:rsidRPr="00ED5EAD" w:rsidRDefault="00C21D29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Отражение событий в Восточной Европе на дезинтеграционных процесса</w:t>
            </w:r>
            <w:proofErr w:type="gramStart"/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х в СССР</w:t>
            </w:r>
            <w:proofErr w:type="gramEnd"/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C21D29" w:rsidRPr="00ED5EAD" w:rsidRDefault="00C21D29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Ликвидация (распад) СССР и образование СНГ. Российская Федерация как правопреемница СССР.</w:t>
            </w:r>
          </w:p>
        </w:tc>
        <w:tc>
          <w:tcPr>
            <w:tcW w:w="1418" w:type="dxa"/>
            <w:vMerge/>
            <w:vAlign w:val="center"/>
          </w:tcPr>
          <w:p w:rsidR="00C21D29" w:rsidRPr="00ED5EAD" w:rsidRDefault="00C21D29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C21D29" w:rsidRPr="00ED5EAD" w:rsidRDefault="00C21D29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CB476F"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6" w:type="dxa"/>
          </w:tcPr>
          <w:p w:rsidR="00432205" w:rsidRPr="00432205" w:rsidRDefault="00432205" w:rsidP="0043220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</w:p>
          <w:p w:rsidR="00ED5EAD" w:rsidRPr="00C21D29" w:rsidRDefault="00ED5EAD" w:rsidP="00C21D2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21D2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:rsidR="00ED5EAD" w:rsidRPr="00ED5EAD" w:rsidRDefault="00ED5EAD" w:rsidP="00ED5EAD">
            <w:pPr>
              <w:numPr>
                <w:ilvl w:val="0"/>
                <w:numId w:val="10"/>
              </w:numPr>
              <w:spacing w:after="0" w:line="240" w:lineRule="auto"/>
              <w:ind w:left="1077" w:hanging="357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СНГ: интеграция на постсоветском пространстве.</w:t>
            </w:r>
          </w:p>
        </w:tc>
        <w:tc>
          <w:tcPr>
            <w:tcW w:w="1418" w:type="dxa"/>
            <w:vAlign w:val="center"/>
          </w:tcPr>
          <w:p w:rsidR="00ED5EAD" w:rsidRPr="00ED5EAD" w:rsidRDefault="00C21D29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</w:tcPr>
          <w:p w:rsidR="00ED5EAD" w:rsidRPr="00ED5EAD" w:rsidRDefault="00ED5EAD" w:rsidP="00ED5EAD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CB476F">
        <w:tc>
          <w:tcPr>
            <w:tcW w:w="11448" w:type="dxa"/>
            <w:gridSpan w:val="2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  <w:vAlign w:val="center"/>
          </w:tcPr>
          <w:p w:rsidR="00ED5EAD" w:rsidRPr="00ED5EAD" w:rsidRDefault="00F655A5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64" w:type="dxa"/>
            <w:vMerge w:val="restart"/>
          </w:tcPr>
          <w:p w:rsidR="00ED5EAD" w:rsidRPr="00ED5EAD" w:rsidRDefault="00ED5EAD" w:rsidP="00017E7A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E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</w:tr>
      <w:tr w:rsidR="00F655A5" w:rsidRPr="00ED5EAD" w:rsidTr="00ED5EAD">
        <w:tc>
          <w:tcPr>
            <w:tcW w:w="2842" w:type="dxa"/>
            <w:vMerge w:val="restart"/>
          </w:tcPr>
          <w:p w:rsidR="00F655A5" w:rsidRPr="00ED5EAD" w:rsidRDefault="00F655A5" w:rsidP="00ED5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2.1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Постсоветское пространство в 90-е гг. 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F655A5" w:rsidRPr="00ED5EAD" w:rsidRDefault="00F655A5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F655A5" w:rsidRPr="00ED5EAD" w:rsidRDefault="00F655A5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655A5" w:rsidRPr="00ED5EAD" w:rsidTr="00432205">
        <w:trPr>
          <w:trHeight w:val="276"/>
        </w:trPr>
        <w:tc>
          <w:tcPr>
            <w:tcW w:w="2842" w:type="dxa"/>
            <w:vMerge/>
          </w:tcPr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F655A5" w:rsidRPr="00ED5EAD" w:rsidRDefault="00F655A5" w:rsidP="00ED5EAD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1. Локальные национальные и религиозные конфликты на пространстве бывшего СССР в 1990-е гг. </w:t>
            </w:r>
          </w:p>
          <w:p w:rsidR="00F655A5" w:rsidRPr="00ED5EAD" w:rsidRDefault="00F655A5" w:rsidP="00ED5EAD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2. Участие международных организаций (ООН, ЮНЕСКО) в разрешении конфликтов на постсоветском пространстве. </w:t>
            </w:r>
          </w:p>
          <w:p w:rsidR="00F655A5" w:rsidRPr="00ED5EAD" w:rsidRDefault="00F655A5" w:rsidP="00ED5EAD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3. Российская Федерация в планах международных организаций: </w:t>
            </w:r>
            <w:r w:rsidRPr="00017E7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военно-политическая конкуренция и сотрудничество в области военной безопасности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Merge/>
          </w:tcPr>
          <w:p w:rsidR="00F655A5" w:rsidRPr="00ED5EAD" w:rsidRDefault="00F655A5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F655A5" w:rsidRPr="00ED5EAD" w:rsidRDefault="00F655A5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104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D72C10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ие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</w:p>
          <w:p w:rsidR="00ED5EAD" w:rsidRPr="008160A6" w:rsidRDefault="007E2974" w:rsidP="008160A6">
            <w:pPr>
              <w:numPr>
                <w:ilvl w:val="0"/>
                <w:numId w:val="5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Региональные конфликты на постсоветском пространстве </w:t>
            </w:r>
            <w:r w:rsidRPr="007E2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90-е гг. XX века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387"/>
        </w:trPr>
        <w:tc>
          <w:tcPr>
            <w:tcW w:w="2842" w:type="dxa"/>
            <w:vMerge w:val="restart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2.2.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ED5EAD" w:rsidRPr="00ED5EAD" w:rsidRDefault="00ED5EAD" w:rsidP="00017E7A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E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</w:tr>
      <w:tr w:rsidR="00ED5EAD" w:rsidRPr="00ED5EAD" w:rsidTr="00ED5EAD">
        <w:trPr>
          <w:trHeight w:val="1068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ED5EAD" w:rsidRPr="00ED5EAD" w:rsidRDefault="00ED5EAD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Россия на постсоветском пространстве: договоры с Украиной, Белоруссией, Абхазией, Южной Осетией и пр.</w:t>
            </w:r>
          </w:p>
          <w:p w:rsidR="00ED5EAD" w:rsidRPr="00ED5EAD" w:rsidRDefault="00ED5EAD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Внутренняя политика России на Северном Кавказе. Причины, участники, содержание, результаты вооруженного конфликта в этом регионе.</w:t>
            </w:r>
          </w:p>
          <w:p w:rsidR="00ED5EAD" w:rsidRPr="00ED5EAD" w:rsidRDefault="00ED5EAD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Изменения в территориальном устройстве Российской Федерации.</w:t>
            </w:r>
          </w:p>
          <w:p w:rsidR="00ED5EAD" w:rsidRPr="00ED5EAD" w:rsidRDefault="00ED5EAD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65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ED5EAD" w:rsidRPr="00ED5EAD" w:rsidRDefault="00D72C10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7E2974" w:rsidRDefault="007E2974" w:rsidP="008E0175">
            <w:pPr>
              <w:numPr>
                <w:ilvl w:val="0"/>
                <w:numId w:val="11"/>
              </w:numPr>
              <w:tabs>
                <w:tab w:val="left" w:pos="1127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Внутренняя политика РФ в  90-е гг. XX века.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конфликт на Северном Кавказе. </w:t>
            </w:r>
          </w:p>
          <w:p w:rsidR="007E2974" w:rsidRPr="00ED5EAD" w:rsidRDefault="00D63680" w:rsidP="008E0175">
            <w:pPr>
              <w:numPr>
                <w:ilvl w:val="0"/>
                <w:numId w:val="11"/>
              </w:numPr>
              <w:tabs>
                <w:tab w:val="left" w:pos="1127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</w:t>
            </w:r>
            <w:r w:rsidR="007E297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Российской Федерации 1991-2022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5EAD" w:rsidRPr="00ED5EAD" w:rsidRDefault="007E2974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203"/>
        </w:trPr>
        <w:tc>
          <w:tcPr>
            <w:tcW w:w="2842" w:type="dxa"/>
            <w:vMerge w:val="restart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2.3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:rsidR="00ED5EAD" w:rsidRPr="00ED5EAD" w:rsidRDefault="00ED5EAD" w:rsidP="008E01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ED5EAD" w:rsidRPr="00ED5EAD" w:rsidRDefault="00ED5EAD" w:rsidP="00017E7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E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</w:tr>
      <w:tr w:rsidR="00ED5EAD" w:rsidRPr="00ED5EAD" w:rsidTr="00ED5EAD">
        <w:trPr>
          <w:trHeight w:val="1112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ED5EAD" w:rsidP="008E01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Расширение Евросоюза, формирование мирового «рынка труда», глобальная программа НАТО и политические ориентиры России.</w:t>
            </w:r>
          </w:p>
          <w:p w:rsidR="00ED5EAD" w:rsidRPr="00ED5EAD" w:rsidRDefault="00ED5EAD" w:rsidP="008E01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418" w:type="dxa"/>
            <w:vMerge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1128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D72C10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ED5EAD" w:rsidRPr="00ED5EAD" w:rsidRDefault="00ED5EAD" w:rsidP="008E0175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:rsidR="00ED5EAD" w:rsidRPr="00ED5EAD" w:rsidRDefault="00ED5EAD" w:rsidP="008E0175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418" w:type="dxa"/>
          </w:tcPr>
          <w:p w:rsidR="00ED5EAD" w:rsidRPr="00ED5EAD" w:rsidRDefault="00CB476F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365"/>
        </w:trPr>
        <w:tc>
          <w:tcPr>
            <w:tcW w:w="2842" w:type="dxa"/>
            <w:vMerge w:val="restart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2.4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Развитие культуры в России</w:t>
            </w:r>
          </w:p>
        </w:tc>
        <w:tc>
          <w:tcPr>
            <w:tcW w:w="8606" w:type="dxa"/>
          </w:tcPr>
          <w:p w:rsidR="00ED5EAD" w:rsidRPr="00ED5EAD" w:rsidRDefault="00ED5EAD" w:rsidP="00ED5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ED5EAD" w:rsidRPr="00935263" w:rsidRDefault="00935263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1-10</w:t>
            </w:r>
          </w:p>
        </w:tc>
      </w:tr>
      <w:tr w:rsidR="00ED5EAD" w:rsidRPr="00ED5EAD" w:rsidTr="00ED5EAD">
        <w:trPr>
          <w:trHeight w:val="1308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ED5EAD" w:rsidP="008E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Проблема экспансии в Россию западной системы ценностей и формирование «массовой культуры». </w:t>
            </w:r>
          </w:p>
          <w:p w:rsidR="00ED5EAD" w:rsidRPr="00935263" w:rsidRDefault="00ED5EAD" w:rsidP="008E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 Идеи «</w:t>
            </w:r>
            <w:proofErr w:type="spellStart"/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поликультурности</w:t>
            </w:r>
            <w:proofErr w:type="spellEnd"/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и молодежные экстремистские движения.</w:t>
            </w:r>
            <w:r w:rsidR="00935263"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526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</w:t>
            </w:r>
            <w:r w:rsidR="00935263"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вобода совести» в России.</w:t>
            </w:r>
          </w:p>
        </w:tc>
        <w:tc>
          <w:tcPr>
            <w:tcW w:w="1418" w:type="dxa"/>
            <w:vMerge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293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D72C10" w:rsidP="00ED5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ED5EAD" w:rsidRPr="00ED5EAD" w:rsidRDefault="00ED5EAD" w:rsidP="008E0175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Проблема экспансии в Россию западной системы ценностей и формирование «массовой культуры».</w:t>
            </w: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D5EAD" w:rsidRPr="00ED5EAD" w:rsidRDefault="00ED5EAD" w:rsidP="008E0175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 Круглый стол  «Проблема сохранения традиционных нравственных ценностей и индивидуальных свобод человека».</w:t>
            </w:r>
          </w:p>
        </w:tc>
        <w:tc>
          <w:tcPr>
            <w:tcW w:w="1418" w:type="dxa"/>
          </w:tcPr>
          <w:p w:rsidR="00ED5EAD" w:rsidRPr="00ED5EAD" w:rsidRDefault="00930C9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291"/>
        </w:trPr>
        <w:tc>
          <w:tcPr>
            <w:tcW w:w="2842" w:type="dxa"/>
            <w:vMerge w:val="restart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2.5. 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8606" w:type="dxa"/>
          </w:tcPr>
          <w:p w:rsidR="00ED5EAD" w:rsidRPr="00ED5EAD" w:rsidRDefault="00ED5EAD" w:rsidP="00ED5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ED5EAD" w:rsidRPr="00ED5EAD" w:rsidRDefault="00935263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5EAD"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-10</w:t>
            </w:r>
          </w:p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1626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ED5EAD" w:rsidP="008E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Перспективные направления и основные проблемы раз</w:t>
            </w:r>
            <w:r w:rsidR="0093526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вития РФ на современном этапе. </w:t>
            </w: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Территориальная целостность России, уважение прав ее населения и соседних народов – главное условие политического развития. </w:t>
            </w:r>
          </w:p>
          <w:p w:rsidR="00ED5EAD" w:rsidRPr="00ED5EAD" w:rsidRDefault="00935263" w:rsidP="008E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D5EAD"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Инновационная деятельность – приоритетное на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правление в науке и экономике.</w:t>
            </w:r>
            <w:r w:rsidR="00ED5EAD"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Сохранение традиционных нравственных ценностей и индивидуальных свобод человека – основа развития культуры в РФ.</w:t>
            </w:r>
          </w:p>
        </w:tc>
        <w:tc>
          <w:tcPr>
            <w:tcW w:w="1418" w:type="dxa"/>
            <w:vMerge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C6B" w:rsidRPr="00ED5EAD" w:rsidTr="006E0812">
        <w:trPr>
          <w:trHeight w:val="1104"/>
        </w:trPr>
        <w:tc>
          <w:tcPr>
            <w:tcW w:w="2842" w:type="dxa"/>
            <w:vMerge/>
          </w:tcPr>
          <w:p w:rsidR="007D5C6B" w:rsidRPr="00ED5EAD" w:rsidRDefault="007D5C6B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7D5C6B" w:rsidRPr="00ED5EAD" w:rsidRDefault="00D72C10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7D5C6B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ое</w:t>
            </w:r>
            <w:r w:rsidR="007D5C6B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7D5C6B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7D5C6B" w:rsidRPr="00930C9D" w:rsidRDefault="007D5C6B" w:rsidP="00930C9D">
            <w:pPr>
              <w:numPr>
                <w:ilvl w:val="0"/>
                <w:numId w:val="8"/>
              </w:numPr>
              <w:spacing w:after="0" w:line="240" w:lineRule="auto"/>
              <w:ind w:left="777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Перспективные направления и основные проблемы развития РФ на современном этапе.</w:t>
            </w:r>
            <w:r w:rsidR="00930C9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930C9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Инновационное развитие в РФ. </w:t>
            </w:r>
          </w:p>
        </w:tc>
        <w:tc>
          <w:tcPr>
            <w:tcW w:w="1418" w:type="dxa"/>
          </w:tcPr>
          <w:p w:rsidR="007D5C6B" w:rsidRPr="00ED5EAD" w:rsidRDefault="00930C9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Merge/>
          </w:tcPr>
          <w:p w:rsidR="007D5C6B" w:rsidRPr="00ED5EAD" w:rsidRDefault="007D5C6B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655A5" w:rsidRPr="00ED5EAD" w:rsidTr="00EF2844">
        <w:trPr>
          <w:trHeight w:val="312"/>
        </w:trPr>
        <w:tc>
          <w:tcPr>
            <w:tcW w:w="11448" w:type="dxa"/>
            <w:gridSpan w:val="2"/>
          </w:tcPr>
          <w:p w:rsidR="00F655A5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Самостоятельная работа – подготовка к практическим занятиям</w:t>
            </w:r>
          </w:p>
        </w:tc>
        <w:tc>
          <w:tcPr>
            <w:tcW w:w="1418" w:type="dxa"/>
          </w:tcPr>
          <w:p w:rsidR="00F655A5" w:rsidRDefault="00F655A5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</w:tcPr>
          <w:p w:rsidR="00F655A5" w:rsidRPr="00ED5EAD" w:rsidRDefault="00F655A5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c>
          <w:tcPr>
            <w:tcW w:w="11448" w:type="dxa"/>
            <w:gridSpan w:val="2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:rsidR="00ED5EAD" w:rsidRPr="00ED5EAD" w:rsidRDefault="007E2974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2064" w:type="dxa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c>
          <w:tcPr>
            <w:tcW w:w="11448" w:type="dxa"/>
            <w:gridSpan w:val="2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:rsidR="00ED5EAD" w:rsidRPr="00ED5EAD" w:rsidRDefault="00F655A5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64" w:type="dxa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ED5EAD" w:rsidRPr="00ED5EAD" w:rsidRDefault="00ED5EAD" w:rsidP="00ED5EAD">
      <w:pPr>
        <w:rPr>
          <w:rFonts w:ascii="Times New Roman" w:eastAsiaTheme="minorEastAsia" w:hAnsi="Times New Roman" w:cs="Times New Roman"/>
          <w:lang w:eastAsia="ru-RU"/>
        </w:rPr>
      </w:pPr>
    </w:p>
    <w:p w:rsidR="00ED5EAD" w:rsidRPr="00ED5EAD" w:rsidRDefault="00ED5EAD" w:rsidP="00ED5E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ED5EAD" w:rsidRPr="00ED5EAD" w:rsidSect="00ED5EAD">
          <w:pgSz w:w="16840" w:h="11907" w:orient="landscape"/>
          <w:pgMar w:top="851" w:right="1134" w:bottom="851" w:left="992" w:header="709" w:footer="709" w:gutter="0"/>
          <w:cols w:space="720"/>
          <w:docGrid w:linePitch="299"/>
        </w:sectPr>
      </w:pPr>
    </w:p>
    <w:p w:rsidR="00ED5EAD" w:rsidRPr="00ED5EAD" w:rsidRDefault="00ED5EAD" w:rsidP="00ED5EA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:rsidR="00ED5EAD" w:rsidRPr="00ED5EAD" w:rsidRDefault="00ED5EAD" w:rsidP="00ED5E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ED5EAD" w:rsidRPr="00ED5EAD" w:rsidRDefault="00ED5EAD" w:rsidP="00ED5E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ED5EAD" w:rsidRPr="00ED5EAD" w:rsidRDefault="00ED5EAD" w:rsidP="00ED5E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D5EAD" w:rsidRPr="00ED5EAD" w:rsidRDefault="00ED5EAD" w:rsidP="00ED5EAD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ED5EAD" w:rsidRPr="00ED5EAD" w:rsidRDefault="00ED5EAD" w:rsidP="00ED5EA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ED5EAD" w:rsidRPr="00ED5EAD" w:rsidTr="00ED5EAD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D5EAD" w:rsidRPr="00ED5EAD" w:rsidTr="00ED5EAD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ED5EAD" w:rsidRPr="00ED5EAD" w:rsidTr="00ED5EAD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Артемов, В.В. История: учебник для студентов учреждений сред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роф. образования / В.В. Артемов, Ю.Н.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5EAD" w:rsidRPr="00ED5EAD" w:rsidTr="00ED5EAD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5EAD" w:rsidRPr="00ED5EAD" w:rsidTr="00ED5EAD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История: конец XX – начало XXI вв.: курс лекций / сост.: Быховец М.В., О.А. Гербер, Д.Г. Коровушкин; АНОО 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Центросоюза РФ «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2. ХХ век — начало ХХI века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Кириллов. — 8-е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5" w:history="1"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6" w:history="1"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особие / О.С.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D5EAD" w:rsidRPr="00ED5EAD" w:rsidRDefault="00ED5EAD" w:rsidP="00F4085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trHeight w:val="272"/>
        </w:trPr>
        <w:tc>
          <w:tcPr>
            <w:tcW w:w="27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5EAD" w:rsidRPr="00ED5EAD" w:rsidTr="00ED5EA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trHeight w:val="211"/>
        </w:trPr>
        <w:tc>
          <w:tcPr>
            <w:tcW w:w="27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D5EAD" w:rsidRPr="00ED5EAD" w:rsidRDefault="00ED5EAD" w:rsidP="00F408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gridAfter w:val="1"/>
          <w:wAfter w:w="4640" w:type="dxa"/>
        </w:trPr>
        <w:tc>
          <w:tcPr>
            <w:tcW w:w="27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7" w:history="1"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МИД России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8" w:history="1"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hyperlink r:id="rId19" w:history="1"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economy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gov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hyperlink r:id="rId20" w:history="1"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histori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hyperlink r:id="rId21" w:history="1"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http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://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nato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int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/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cps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/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/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natolive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/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topics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_51105.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htm</w:t>
                    </w:r>
                    <w:proofErr w:type="spellEnd"/>
                  </w:hyperlink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Электронная библиотечная система издательства «ИНФРА-М»: </w:t>
                  </w:r>
                  <w:hyperlink r:id="rId22" w:history="1"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D5EAD" w:rsidRPr="00C640A9" w:rsidRDefault="00C640A9" w:rsidP="00EF2844">
      <w:pPr>
        <w:spacing w:before="120" w:after="120" w:line="240" w:lineRule="auto"/>
        <w:ind w:left="3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4.</w:t>
      </w:r>
      <w:r w:rsidRPr="00C640A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</w:t>
      </w:r>
      <w:r w:rsidR="00ED5EAD" w:rsidRPr="00C640A9">
        <w:rPr>
          <w:rFonts w:ascii="Times New Roman" w:eastAsiaTheme="minorEastAsia" w:hAnsi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:rsidR="006B02FC" w:rsidRDefault="006B02FC" w:rsidP="006B02FC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7"/>
        <w:gridCol w:w="3141"/>
        <w:gridCol w:w="3633"/>
      </w:tblGrid>
      <w:tr w:rsidR="006B02FC" w:rsidRPr="006B02FC" w:rsidTr="006E0812">
        <w:tc>
          <w:tcPr>
            <w:tcW w:w="1750" w:type="pct"/>
          </w:tcPr>
          <w:p w:rsidR="006B02FC" w:rsidRPr="006B02FC" w:rsidRDefault="006B02FC" w:rsidP="006B0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07" w:type="pct"/>
          </w:tcPr>
          <w:p w:rsidR="006B02FC" w:rsidRPr="006B02FC" w:rsidRDefault="006B02FC" w:rsidP="006B0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1743" w:type="pct"/>
          </w:tcPr>
          <w:p w:rsidR="006B02FC" w:rsidRPr="006B02FC" w:rsidRDefault="006B02FC" w:rsidP="006B0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Методы оценки </w:t>
            </w:r>
          </w:p>
        </w:tc>
      </w:tr>
      <w:tr w:rsidR="006B02FC" w:rsidRPr="006B02FC" w:rsidTr="006E0812">
        <w:tc>
          <w:tcPr>
            <w:tcW w:w="5000" w:type="pct"/>
            <w:gridSpan w:val="3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Перечень </w:t>
            </w:r>
            <w:r w:rsidRPr="006B0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знаний,</w:t>
            </w:r>
            <w:r w:rsidRPr="006B0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осваиваемых в рамках дисциплины</w:t>
            </w:r>
          </w:p>
        </w:tc>
      </w:tr>
      <w:tr w:rsidR="006B02FC" w:rsidRPr="006B02FC" w:rsidTr="006E0812">
        <w:tc>
          <w:tcPr>
            <w:tcW w:w="1750" w:type="pct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закономерности исторического процесса, основные этапы, события отечественной истории</w:t>
            </w:r>
          </w:p>
        </w:tc>
        <w:tc>
          <w:tcPr>
            <w:tcW w:w="1507" w:type="pct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Формулирование и объяснение сущности и причин исторического развития, основных этапов и событий отечественной истории.</w:t>
            </w:r>
          </w:p>
        </w:tc>
        <w:tc>
          <w:tcPr>
            <w:tcW w:w="1743" w:type="pct"/>
          </w:tcPr>
          <w:p w:rsidR="006B02FC" w:rsidRPr="006B02FC" w:rsidRDefault="006B02FC" w:rsidP="006B02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-письменный опрос,</w:t>
            </w:r>
          </w:p>
          <w:p w:rsidR="006B02FC" w:rsidRPr="006B02FC" w:rsidRDefault="006B02FC" w:rsidP="006B02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оценка деятельности студентов при выполнении практических работ;</w:t>
            </w:r>
          </w:p>
          <w:p w:rsidR="006B02FC" w:rsidRPr="006B02FC" w:rsidRDefault="006B02FC" w:rsidP="006B02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выполнение заданий по СРС;</w:t>
            </w:r>
          </w:p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текущий контроль (беседа, фронтальный опрос, тестирование, решение ситуационных задач и т. д.)</w:t>
            </w:r>
          </w:p>
        </w:tc>
      </w:tr>
      <w:tr w:rsidR="006B02FC" w:rsidRPr="006B02FC" w:rsidTr="006E0812">
        <w:trPr>
          <w:trHeight w:val="360"/>
        </w:trPr>
        <w:tc>
          <w:tcPr>
            <w:tcW w:w="5000" w:type="pct"/>
            <w:gridSpan w:val="3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Перечень </w:t>
            </w:r>
            <w:r w:rsidRPr="006B0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умений,</w:t>
            </w:r>
            <w:r w:rsidRPr="006B0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осваиваемых в рамках дисциплины</w:t>
            </w:r>
          </w:p>
        </w:tc>
      </w:tr>
      <w:tr w:rsidR="006B02FC" w:rsidRPr="006B02FC" w:rsidTr="006E0812">
        <w:trPr>
          <w:trHeight w:val="896"/>
        </w:trPr>
        <w:tc>
          <w:tcPr>
            <w:tcW w:w="1750" w:type="pct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ориентироваться в историческом прошлом России</w:t>
            </w:r>
          </w:p>
        </w:tc>
        <w:tc>
          <w:tcPr>
            <w:tcW w:w="1507" w:type="pct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основных процессов (интеграционных, поликультурных, миграционных и иных) политического и экономического развития Российского государства.</w:t>
            </w:r>
          </w:p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Владение терминологией</w:t>
            </w:r>
          </w:p>
        </w:tc>
        <w:tc>
          <w:tcPr>
            <w:tcW w:w="1743" w:type="pct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-письменный опрос,</w:t>
            </w:r>
          </w:p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оценка деятельности студентов при выполнении практических работ;</w:t>
            </w:r>
          </w:p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выполнение заданий по СРС;</w:t>
            </w:r>
          </w:p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текущий контроль (беседа, фронтальный опрос, тестирование, решение ситуационных задач и т. д.)</w:t>
            </w:r>
          </w:p>
        </w:tc>
      </w:tr>
    </w:tbl>
    <w:p w:rsidR="006B02FC" w:rsidRDefault="006B02FC" w:rsidP="006B02FC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6B02FC" w:rsidRDefault="006B02FC" w:rsidP="006B02FC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6B02FC" w:rsidRPr="006B02FC" w:rsidRDefault="006B02FC" w:rsidP="006B02FC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i/>
          <w:lang w:eastAsia="ru-RU"/>
        </w:rPr>
        <w:sectPr w:rsidR="00ED5EAD" w:rsidRPr="00ED5EAD" w:rsidSect="00ED5EAD">
          <w:pgSz w:w="11907" w:h="16840"/>
          <w:pgMar w:top="1134" w:right="851" w:bottom="992" w:left="851" w:header="709" w:footer="709" w:gutter="0"/>
          <w:cols w:space="720"/>
          <w:titlePg/>
          <w:docGrid w:linePitch="299"/>
        </w:sectPr>
      </w:pPr>
    </w:p>
    <w:p w:rsidR="00ED5EAD" w:rsidRDefault="00ED5EAD" w:rsidP="00F40856"/>
    <w:sectPr w:rsidR="00ED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92" w:rsidRDefault="000C4592">
      <w:pPr>
        <w:spacing w:after="0" w:line="240" w:lineRule="auto"/>
      </w:pPr>
      <w:r>
        <w:separator/>
      </w:r>
    </w:p>
  </w:endnote>
  <w:endnote w:type="continuationSeparator" w:id="0">
    <w:p w:rsidR="000C4592" w:rsidRDefault="000C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AD" w:rsidRDefault="00ED5EA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7FA8">
      <w:rPr>
        <w:noProof/>
      </w:rPr>
      <w:t>2</w:t>
    </w:r>
    <w:r>
      <w:fldChar w:fldCharType="end"/>
    </w:r>
  </w:p>
  <w:p w:rsidR="00ED5EAD" w:rsidRDefault="00ED5EA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AD" w:rsidRDefault="00ED5EAD">
    <w:pPr>
      <w:pStyle w:val="a3"/>
      <w:jc w:val="right"/>
    </w:pPr>
  </w:p>
  <w:p w:rsidR="00ED5EAD" w:rsidRDefault="00ED5EA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AD" w:rsidRDefault="00ED5EAD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AB" w:rsidRDefault="00EE6BAB">
    <w:pPr>
      <w:pStyle w:val="a3"/>
      <w:jc w:val="right"/>
    </w:pPr>
  </w:p>
  <w:p w:rsidR="00ED5EAD" w:rsidRDefault="00ED5EA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92" w:rsidRDefault="000C4592">
      <w:pPr>
        <w:spacing w:after="0" w:line="240" w:lineRule="auto"/>
      </w:pPr>
      <w:r>
        <w:separator/>
      </w:r>
    </w:p>
  </w:footnote>
  <w:footnote w:type="continuationSeparator" w:id="0">
    <w:p w:rsidR="000C4592" w:rsidRDefault="000C4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F77C8"/>
    <w:multiLevelType w:val="hybridMultilevel"/>
    <w:tmpl w:val="CE72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37CB26E3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>
    <w:nsid w:val="605E520F"/>
    <w:multiLevelType w:val="hybridMultilevel"/>
    <w:tmpl w:val="BDC8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73567311"/>
    <w:multiLevelType w:val="hybridMultilevel"/>
    <w:tmpl w:val="FCFA8878"/>
    <w:lvl w:ilvl="0" w:tplc="E73A3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63"/>
    <w:rsid w:val="00017E7A"/>
    <w:rsid w:val="0003087A"/>
    <w:rsid w:val="00053B1B"/>
    <w:rsid w:val="000B1E6A"/>
    <w:rsid w:val="000C4592"/>
    <w:rsid w:val="002A12CC"/>
    <w:rsid w:val="00414427"/>
    <w:rsid w:val="00432205"/>
    <w:rsid w:val="00500EE9"/>
    <w:rsid w:val="00683086"/>
    <w:rsid w:val="006B02FC"/>
    <w:rsid w:val="006E0812"/>
    <w:rsid w:val="007D5C6B"/>
    <w:rsid w:val="007D6AA8"/>
    <w:rsid w:val="007E2974"/>
    <w:rsid w:val="007F6D08"/>
    <w:rsid w:val="008160A6"/>
    <w:rsid w:val="008E0175"/>
    <w:rsid w:val="00930C9D"/>
    <w:rsid w:val="00934F9D"/>
    <w:rsid w:val="00935263"/>
    <w:rsid w:val="0099451D"/>
    <w:rsid w:val="009F7FA8"/>
    <w:rsid w:val="00B6738B"/>
    <w:rsid w:val="00BE5CEE"/>
    <w:rsid w:val="00C21D29"/>
    <w:rsid w:val="00C4441A"/>
    <w:rsid w:val="00C640A9"/>
    <w:rsid w:val="00CB476F"/>
    <w:rsid w:val="00D63680"/>
    <w:rsid w:val="00D72C10"/>
    <w:rsid w:val="00D80C7E"/>
    <w:rsid w:val="00E514C0"/>
    <w:rsid w:val="00E516D3"/>
    <w:rsid w:val="00E63B7D"/>
    <w:rsid w:val="00ED5EAD"/>
    <w:rsid w:val="00EE6BAB"/>
    <w:rsid w:val="00EF2844"/>
    <w:rsid w:val="00F10D63"/>
    <w:rsid w:val="00F32B2D"/>
    <w:rsid w:val="00F40856"/>
    <w:rsid w:val="00F655A5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5EAD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D5EAD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EA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7E7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E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6BAB"/>
  </w:style>
  <w:style w:type="character" w:styleId="aa">
    <w:name w:val="Hyperlink"/>
    <w:basedOn w:val="a0"/>
    <w:uiPriority w:val="99"/>
    <w:unhideWhenUsed/>
    <w:rsid w:val="00C64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5EAD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D5EAD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EA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7E7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E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6BAB"/>
  </w:style>
  <w:style w:type="character" w:styleId="aa">
    <w:name w:val="Hyperlink"/>
    <w:basedOn w:val="a0"/>
    <w:uiPriority w:val="99"/>
    <w:unhideWhenUsed/>
    <w:rsid w:val="00C64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mvd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ato.int/cps/ru/natolive/topics_51105.htm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un.org/ecosoc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69466" TargetMode="External"/><Relationship Id="rId20" Type="http://schemas.openxmlformats.org/officeDocument/2006/relationships/hyperlink" Target="http://www.histor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618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economy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Быховец</dc:creator>
  <cp:lastModifiedBy>Здоровцова Олеся Николаевна</cp:lastModifiedBy>
  <cp:revision>4</cp:revision>
  <dcterms:created xsi:type="dcterms:W3CDTF">2024-04-16T13:46:00Z</dcterms:created>
  <dcterms:modified xsi:type="dcterms:W3CDTF">2025-08-08T06:47:00Z</dcterms:modified>
</cp:coreProperties>
</file>